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103F3">
              <w:rPr>
                <w:rFonts w:cs="Arial"/>
                <w:b/>
                <w:sz w:val="20"/>
                <w:szCs w:val="20"/>
              </w:rPr>
            </w:r>
            <w:r w:rsidR="000103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9E18E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9E18E1" w:rsidP="009E18E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14</w:t>
            </w:r>
            <w:r w:rsidR="00992461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194A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103F3">
              <w:rPr>
                <w:rFonts w:cs="Arial"/>
                <w:b/>
                <w:sz w:val="20"/>
                <w:szCs w:val="20"/>
              </w:rPr>
            </w:r>
            <w:r w:rsidR="000103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9E18E1" w:rsidP="0099246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</w:t>
            </w:r>
            <w:r w:rsidR="00992461">
              <w:rPr>
                <w:rFonts w:cs="Arial"/>
                <w:b/>
                <w:sz w:val="20"/>
                <w:szCs w:val="20"/>
              </w:rPr>
              <w:t>, 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992461" w:rsidP="009E18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9E18E1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99246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99246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Lawson, Deputy CAO</w:t>
            </w:r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33D60" w:rsidRDefault="00992461" w:rsidP="009924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requesting</w:t>
            </w:r>
            <w:r w:rsidR="009E18E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Board approval of </w:t>
            </w:r>
            <w:r w:rsidR="009E18E1">
              <w:rPr>
                <w:rFonts w:cs="Arial"/>
                <w:sz w:val="20"/>
                <w:szCs w:val="20"/>
              </w:rPr>
              <w:t>the</w:t>
            </w:r>
            <w:r w:rsidR="00353A1D">
              <w:rPr>
                <w:rFonts w:cs="Arial"/>
                <w:sz w:val="20"/>
                <w:szCs w:val="20"/>
              </w:rPr>
              <w:t xml:space="preserve"> finalized</w:t>
            </w:r>
            <w:r>
              <w:rPr>
                <w:rFonts w:cs="Arial"/>
                <w:sz w:val="20"/>
                <w:szCs w:val="20"/>
              </w:rPr>
              <w:t xml:space="preserve"> Cost Share Agreement between the </w:t>
            </w:r>
            <w:r w:rsidR="009E18E1">
              <w:rPr>
                <w:rFonts w:cs="Arial"/>
                <w:sz w:val="20"/>
                <w:szCs w:val="20"/>
              </w:rPr>
              <w:t xml:space="preserve">County of Siskiyou on behalf of the </w:t>
            </w:r>
            <w:r>
              <w:rPr>
                <w:rFonts w:cs="Arial"/>
                <w:sz w:val="20"/>
                <w:szCs w:val="20"/>
              </w:rPr>
              <w:t xml:space="preserve">Siskiyou County Fish and Game Commission and the USDA, Forest Service, Shasta-Trinity National Forest </w:t>
            </w:r>
            <w:r w:rsidR="00233D60">
              <w:rPr>
                <w:rFonts w:cs="Arial"/>
                <w:sz w:val="20"/>
                <w:szCs w:val="20"/>
              </w:rPr>
              <w:t xml:space="preserve">for guzzler rehabilitation. </w:t>
            </w:r>
          </w:p>
          <w:p w:rsidR="00D5306A" w:rsidRDefault="00D5306A" w:rsidP="00D5306A">
            <w:pPr>
              <w:rPr>
                <w:sz w:val="20"/>
                <w:szCs w:val="20"/>
              </w:rPr>
            </w:pPr>
          </w:p>
          <w:p w:rsidR="00D5306A" w:rsidRDefault="00D5306A" w:rsidP="00D5306A">
            <w:r w:rsidRPr="00D5306A">
              <w:rPr>
                <w:sz w:val="20"/>
                <w:szCs w:val="20"/>
              </w:rPr>
              <w:t>The guzzler agreement brought before the Board on April 19, 2022 named the Siskiyou County Fish &amp; Game Commission as the responsible party for the contract. However, the final agreement from USDA Forest Service named the County of Siskiyou as the responsible party, as the Fish &amp; Game</w:t>
            </w:r>
            <w:r w:rsidRPr="00D5306A">
              <w:rPr>
                <w:sz w:val="22"/>
              </w:rPr>
              <w:t xml:space="preserve"> </w:t>
            </w:r>
            <w:r w:rsidRPr="00D5306A">
              <w:rPr>
                <w:sz w:val="20"/>
                <w:szCs w:val="20"/>
              </w:rPr>
              <w:t xml:space="preserve">Commission is not a separate legal entity. </w:t>
            </w:r>
            <w:r w:rsidR="00353A1D">
              <w:rPr>
                <w:sz w:val="20"/>
                <w:szCs w:val="20"/>
              </w:rPr>
              <w:t>This change</w:t>
            </w:r>
            <w:r w:rsidRPr="00D5306A">
              <w:rPr>
                <w:sz w:val="20"/>
                <w:szCs w:val="20"/>
              </w:rPr>
              <w:t xml:space="preserve"> </w:t>
            </w:r>
            <w:r w:rsidR="00353A1D">
              <w:rPr>
                <w:sz w:val="20"/>
                <w:szCs w:val="20"/>
              </w:rPr>
              <w:t xml:space="preserve">voids </w:t>
            </w:r>
            <w:r w:rsidRPr="00D5306A">
              <w:rPr>
                <w:sz w:val="20"/>
                <w:szCs w:val="20"/>
              </w:rPr>
              <w:t>the previously approved agreement</w:t>
            </w:r>
            <w:r w:rsidR="00353A1D">
              <w:rPr>
                <w:sz w:val="20"/>
                <w:szCs w:val="20"/>
              </w:rPr>
              <w:t xml:space="preserve"> hence the need for approval of this updated agreement</w:t>
            </w:r>
            <w:r w:rsidRPr="00D5306A">
              <w:rPr>
                <w:sz w:val="20"/>
                <w:szCs w:val="20"/>
              </w:rPr>
              <w:t xml:space="preserve">. </w:t>
            </w:r>
            <w:bookmarkStart w:id="2" w:name="_GoBack"/>
            <w:bookmarkEnd w:id="2"/>
          </w:p>
          <w:p w:rsidR="009E18E1" w:rsidRPr="004E6635" w:rsidRDefault="009E18E1" w:rsidP="006F51BE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03F3">
              <w:rPr>
                <w:rFonts w:cs="Arial"/>
                <w:sz w:val="18"/>
                <w:szCs w:val="18"/>
              </w:rPr>
            </w:r>
            <w:r w:rsidR="00010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0E24E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03F3">
              <w:rPr>
                <w:rFonts w:cs="Arial"/>
                <w:sz w:val="18"/>
                <w:szCs w:val="18"/>
              </w:rPr>
            </w:r>
            <w:r w:rsidR="000103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0E24E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$112,500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0E24E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2102</w:t>
            </w:r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F3654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Fish &amp; Game Commission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0E24ED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207070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0E24ED" w:rsidP="004A3AD1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F3654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 Other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03F3">
              <w:rPr>
                <w:rFonts w:cs="Arial"/>
                <w:sz w:val="18"/>
                <w:szCs w:val="18"/>
              </w:rPr>
            </w:r>
            <w:r w:rsidR="00010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03F3">
              <w:rPr>
                <w:rFonts w:cs="Arial"/>
                <w:sz w:val="18"/>
                <w:szCs w:val="18"/>
              </w:rPr>
            </w:r>
            <w:r w:rsidR="00010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:rsidTr="00BE5F3A">
        <w:trPr>
          <w:cantSplit/>
          <w:trHeight w:hRule="exact" w:val="137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E18E1" w:rsidRPr="004E6635" w:rsidRDefault="009E18E1" w:rsidP="00DC014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</w:t>
            </w:r>
            <w:r w:rsidR="004A3AD1">
              <w:rPr>
                <w:rFonts w:cs="Arial"/>
              </w:rPr>
              <w:t xml:space="preserve"> the Co</w:t>
            </w:r>
            <w:r>
              <w:rPr>
                <w:rFonts w:cs="Arial"/>
              </w:rPr>
              <w:t>st Share Agreement between the County of Siskiyou</w:t>
            </w:r>
            <w:r w:rsidR="00BE5F3A">
              <w:rPr>
                <w:rFonts w:cs="Arial"/>
              </w:rPr>
              <w:t xml:space="preserve"> on behalf of the Siskiyou County Fish &amp; Game Commission</w:t>
            </w:r>
            <w:r w:rsidR="004A3AD1">
              <w:rPr>
                <w:rFonts w:cs="Arial"/>
              </w:rPr>
              <w:t xml:space="preserve"> and the USDA, Forest Service, Shasta-Trinity National Forest, authorize the </w:t>
            </w:r>
            <w:r>
              <w:rPr>
                <w:rFonts w:cs="Arial"/>
              </w:rPr>
              <w:t xml:space="preserve">Board </w:t>
            </w:r>
            <w:r w:rsidR="004A3AD1">
              <w:rPr>
                <w:rFonts w:cs="Arial"/>
              </w:rPr>
              <w:t xml:space="preserve">Chair </w:t>
            </w:r>
            <w:r w:rsidR="00DC0A58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the Siskiyou County Fish &amp; Game Commission</w:t>
            </w:r>
            <w:r w:rsidR="00762F0B">
              <w:rPr>
                <w:rFonts w:cs="Arial"/>
              </w:rPr>
              <w:t xml:space="preserve"> member Mike Ford</w:t>
            </w:r>
            <w:r w:rsidR="00DC0148">
              <w:rPr>
                <w:rFonts w:cs="Arial"/>
              </w:rPr>
              <w:t xml:space="preserve"> to sign the agreement</w:t>
            </w:r>
            <w:r>
              <w:rPr>
                <w:rFonts w:cs="Arial"/>
              </w:rPr>
              <w:t>.</w:t>
            </w:r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03F3"/>
    <w:rsid w:val="0001198F"/>
    <w:rsid w:val="0007686D"/>
    <w:rsid w:val="00096E88"/>
    <w:rsid w:val="000A484E"/>
    <w:rsid w:val="000D6B91"/>
    <w:rsid w:val="000E24ED"/>
    <w:rsid w:val="00160D91"/>
    <w:rsid w:val="00194AEA"/>
    <w:rsid w:val="001F3E19"/>
    <w:rsid w:val="001F4378"/>
    <w:rsid w:val="00212F2B"/>
    <w:rsid w:val="00233D60"/>
    <w:rsid w:val="002677F3"/>
    <w:rsid w:val="00270599"/>
    <w:rsid w:val="00280060"/>
    <w:rsid w:val="0029655A"/>
    <w:rsid w:val="002A08C1"/>
    <w:rsid w:val="00347C49"/>
    <w:rsid w:val="0035119D"/>
    <w:rsid w:val="00351A8D"/>
    <w:rsid w:val="00353A1D"/>
    <w:rsid w:val="003761D4"/>
    <w:rsid w:val="00396C4B"/>
    <w:rsid w:val="00405BE2"/>
    <w:rsid w:val="004200BE"/>
    <w:rsid w:val="004242AC"/>
    <w:rsid w:val="00441197"/>
    <w:rsid w:val="004433C6"/>
    <w:rsid w:val="004A3AD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51BE"/>
    <w:rsid w:val="00762F0B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92461"/>
    <w:rsid w:val="009A58CF"/>
    <w:rsid w:val="009B4DDF"/>
    <w:rsid w:val="009B5441"/>
    <w:rsid w:val="009C4B29"/>
    <w:rsid w:val="009E18E1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783"/>
    <w:rsid w:val="00B43657"/>
    <w:rsid w:val="00B4714F"/>
    <w:rsid w:val="00B61B93"/>
    <w:rsid w:val="00B71F49"/>
    <w:rsid w:val="00B744BC"/>
    <w:rsid w:val="00B95ABF"/>
    <w:rsid w:val="00B97907"/>
    <w:rsid w:val="00BA0BD7"/>
    <w:rsid w:val="00BE5F3A"/>
    <w:rsid w:val="00C040CE"/>
    <w:rsid w:val="00C35CB3"/>
    <w:rsid w:val="00C8022D"/>
    <w:rsid w:val="00CA4F55"/>
    <w:rsid w:val="00CA51DF"/>
    <w:rsid w:val="00CE42D0"/>
    <w:rsid w:val="00D07DC0"/>
    <w:rsid w:val="00D33D82"/>
    <w:rsid w:val="00D5306A"/>
    <w:rsid w:val="00D62338"/>
    <w:rsid w:val="00D7096F"/>
    <w:rsid w:val="00DC0148"/>
    <w:rsid w:val="00DC0A58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654B"/>
    <w:rsid w:val="00F40862"/>
    <w:rsid w:val="00F664F2"/>
    <w:rsid w:val="00F7332C"/>
    <w:rsid w:val="00F734C0"/>
    <w:rsid w:val="00F776A3"/>
    <w:rsid w:val="00F9092E"/>
    <w:rsid w:val="00F97DCD"/>
    <w:rsid w:val="00FB269B"/>
    <w:rsid w:val="00FD583D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283FC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85376-10FB-41BC-8436-212DC523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326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11</cp:revision>
  <cp:lastPrinted>2015-01-16T16:51:00Z</cp:lastPrinted>
  <dcterms:created xsi:type="dcterms:W3CDTF">2022-05-25T18:55:00Z</dcterms:created>
  <dcterms:modified xsi:type="dcterms:W3CDTF">2022-05-26T16:00:00Z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